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C4182" w14:textId="2CD72941" w:rsidR="00AC6DD7" w:rsidRPr="00AC6DD7" w:rsidRDefault="00AC6DD7" w:rsidP="00AC6DD7">
      <w:pPr>
        <w:spacing w:line="259" w:lineRule="auto"/>
        <w:rPr>
          <w:rFonts w:cstheme="minorHAnsi"/>
          <w:b/>
          <w:bCs/>
          <w:sz w:val="28"/>
          <w:szCs w:val="28"/>
        </w:rPr>
      </w:pPr>
      <w:bookmarkStart w:id="0" w:name="_GoBack"/>
      <w:bookmarkEnd w:id="0"/>
      <w:r w:rsidRPr="00AC6DD7">
        <w:rPr>
          <w:rFonts w:cstheme="minorHAnsi"/>
          <w:b/>
          <w:bCs/>
          <w:sz w:val="28"/>
          <w:szCs w:val="28"/>
        </w:rPr>
        <w:t xml:space="preserve">Call for Expression of Interest - MSEs the </w:t>
      </w:r>
      <w:r>
        <w:rPr>
          <w:rFonts w:cstheme="minorHAnsi"/>
          <w:b/>
          <w:bCs/>
          <w:sz w:val="28"/>
          <w:szCs w:val="28"/>
        </w:rPr>
        <w:t xml:space="preserve">Fourth </w:t>
      </w:r>
      <w:r w:rsidRPr="00AC6DD7">
        <w:rPr>
          <w:rFonts w:cstheme="minorHAnsi"/>
          <w:b/>
          <w:bCs/>
          <w:sz w:val="28"/>
          <w:szCs w:val="28"/>
        </w:rPr>
        <w:t>Window -2025</w:t>
      </w:r>
    </w:p>
    <w:p w14:paraId="4B39DB36" w14:textId="766E9423" w:rsidR="00AC6DD7" w:rsidRPr="00AC6DD7" w:rsidRDefault="00AC6DD7" w:rsidP="00AC6DD7">
      <w:pPr>
        <w:spacing w:line="259" w:lineRule="auto"/>
        <w:jc w:val="both"/>
        <w:rPr>
          <w:rFonts w:cstheme="minorHAnsi"/>
          <w:sz w:val="22"/>
          <w:szCs w:val="22"/>
        </w:rPr>
      </w:pPr>
      <w:r w:rsidRPr="00AC6DD7">
        <w:rPr>
          <w:rFonts w:cstheme="minorHAnsi"/>
          <w:sz w:val="22"/>
          <w:szCs w:val="22"/>
        </w:rPr>
        <w:t xml:space="preserve">The Small Holder Agriculture Project under the Ministry of Lands, Agriculture, Fisheries, Water and Rural Development is inviting existing </w:t>
      </w:r>
      <w:r>
        <w:rPr>
          <w:rFonts w:cstheme="minorHAnsi"/>
          <w:sz w:val="22"/>
          <w:szCs w:val="22"/>
        </w:rPr>
        <w:t xml:space="preserve">women and youth owned </w:t>
      </w:r>
      <w:r w:rsidRPr="00AC6DD7">
        <w:rPr>
          <w:rFonts w:cstheme="minorHAnsi"/>
          <w:sz w:val="22"/>
          <w:szCs w:val="22"/>
        </w:rPr>
        <w:t>Micro and Small Enterprises (MSEs) from its 18 participating districts to submit Concept Notes indicating their desire to participate in the SACP. The objective of the Expression of Interest (EoI) for MSEs is to register these enterprises as part of the project beneficiaries and understand their agribusiness development proposals for upgrading different value chains under the SACP initiative. Interested MSEs are requested to complete the EoI application package which consists of the following forms;</w:t>
      </w:r>
    </w:p>
    <w:p w14:paraId="3BD50092" w14:textId="77777777" w:rsidR="00AC6DD7" w:rsidRPr="00AC6DD7" w:rsidRDefault="00AC6DD7" w:rsidP="00AC6DD7">
      <w:pPr>
        <w:numPr>
          <w:ilvl w:val="0"/>
          <w:numId w:val="1"/>
        </w:numPr>
        <w:spacing w:line="259" w:lineRule="auto"/>
        <w:contextualSpacing/>
        <w:jc w:val="both"/>
        <w:rPr>
          <w:rFonts w:cstheme="minorHAnsi"/>
          <w:sz w:val="22"/>
          <w:szCs w:val="22"/>
        </w:rPr>
      </w:pPr>
      <w:r w:rsidRPr="00AC6DD7">
        <w:rPr>
          <w:rFonts w:cstheme="minorHAnsi"/>
          <w:sz w:val="22"/>
          <w:szCs w:val="22"/>
        </w:rPr>
        <w:t>MSE Only Registration Form</w:t>
      </w:r>
    </w:p>
    <w:p w14:paraId="7583B016" w14:textId="77777777" w:rsidR="00AC6DD7" w:rsidRPr="00AC6DD7" w:rsidRDefault="00AC6DD7" w:rsidP="00AC6DD7">
      <w:pPr>
        <w:numPr>
          <w:ilvl w:val="0"/>
          <w:numId w:val="1"/>
        </w:numPr>
        <w:spacing w:line="259" w:lineRule="auto"/>
        <w:contextualSpacing/>
        <w:jc w:val="both"/>
        <w:rPr>
          <w:rFonts w:cstheme="minorHAnsi"/>
          <w:sz w:val="22"/>
          <w:szCs w:val="22"/>
        </w:rPr>
      </w:pPr>
      <w:r w:rsidRPr="00AC6DD7">
        <w:rPr>
          <w:rFonts w:cstheme="minorHAnsi"/>
          <w:sz w:val="22"/>
          <w:szCs w:val="22"/>
        </w:rPr>
        <w:t>MSE Only Concept Note Template</w:t>
      </w:r>
    </w:p>
    <w:p w14:paraId="58072E08" w14:textId="77777777" w:rsidR="00AC6DD7" w:rsidRPr="00AC6DD7" w:rsidRDefault="00AC6DD7" w:rsidP="00AC6DD7">
      <w:pPr>
        <w:numPr>
          <w:ilvl w:val="0"/>
          <w:numId w:val="1"/>
        </w:numPr>
        <w:spacing w:line="259" w:lineRule="auto"/>
        <w:contextualSpacing/>
        <w:jc w:val="both"/>
        <w:rPr>
          <w:rFonts w:cstheme="minorHAnsi"/>
          <w:sz w:val="22"/>
          <w:szCs w:val="22"/>
        </w:rPr>
      </w:pPr>
      <w:r w:rsidRPr="00AC6DD7">
        <w:rPr>
          <w:rFonts w:cstheme="minorHAnsi"/>
          <w:sz w:val="22"/>
          <w:szCs w:val="22"/>
        </w:rPr>
        <w:t>Eligibility Criteria</w:t>
      </w:r>
    </w:p>
    <w:p w14:paraId="267DD46E" w14:textId="4CFE468B" w:rsidR="00AC6DD7" w:rsidRPr="00AC6DD7" w:rsidRDefault="00AC6DD7" w:rsidP="00AC6DD7">
      <w:pPr>
        <w:spacing w:line="259" w:lineRule="auto"/>
        <w:jc w:val="both"/>
        <w:rPr>
          <w:rFonts w:cstheme="minorHAnsi"/>
          <w:sz w:val="22"/>
          <w:szCs w:val="22"/>
        </w:rPr>
      </w:pPr>
      <w:r w:rsidRPr="00AC6DD7">
        <w:rPr>
          <w:rFonts w:cstheme="minorHAnsi"/>
          <w:sz w:val="22"/>
          <w:szCs w:val="22"/>
        </w:rPr>
        <w:t xml:space="preserve">The Call for EOI will run for a period of one month from </w:t>
      </w:r>
      <w:r w:rsidR="00605774" w:rsidRPr="00AC6DD7">
        <w:rPr>
          <w:rFonts w:cstheme="minorHAnsi"/>
          <w:sz w:val="22"/>
          <w:szCs w:val="22"/>
        </w:rPr>
        <w:t>the</w:t>
      </w:r>
      <w:r w:rsidR="00605774" w:rsidRPr="00605774">
        <w:rPr>
          <w:rFonts w:cstheme="minorHAnsi"/>
          <w:color w:val="EE0000"/>
          <w:sz w:val="22"/>
          <w:szCs w:val="22"/>
        </w:rPr>
        <w:t xml:space="preserve"> 1</w:t>
      </w:r>
      <w:r w:rsidR="00605774" w:rsidRPr="00605774">
        <w:rPr>
          <w:rFonts w:cstheme="minorHAnsi"/>
          <w:b/>
          <w:bCs/>
          <w:color w:val="EE0000"/>
          <w:sz w:val="22"/>
          <w:szCs w:val="22"/>
          <w:vertAlign w:val="superscript"/>
        </w:rPr>
        <w:t>st</w:t>
      </w:r>
      <w:r w:rsidR="00605774" w:rsidRPr="00605774">
        <w:rPr>
          <w:rFonts w:cstheme="minorHAnsi"/>
          <w:b/>
          <w:bCs/>
          <w:color w:val="EE0000"/>
          <w:sz w:val="22"/>
          <w:szCs w:val="22"/>
        </w:rPr>
        <w:t xml:space="preserve"> </w:t>
      </w:r>
      <w:r w:rsidR="00605774">
        <w:rPr>
          <w:rFonts w:cstheme="minorHAnsi"/>
          <w:b/>
          <w:bCs/>
          <w:color w:val="C00000"/>
          <w:sz w:val="22"/>
          <w:szCs w:val="22"/>
        </w:rPr>
        <w:t xml:space="preserve">of October </w:t>
      </w:r>
      <w:r w:rsidR="00605774" w:rsidRPr="00AC6DD7">
        <w:rPr>
          <w:rFonts w:cstheme="minorHAnsi"/>
          <w:b/>
          <w:bCs/>
          <w:color w:val="C00000"/>
          <w:sz w:val="22"/>
          <w:szCs w:val="22"/>
        </w:rPr>
        <w:t>2025</w:t>
      </w:r>
      <w:r w:rsidRPr="00AC6DD7">
        <w:rPr>
          <w:rFonts w:cstheme="minorHAnsi"/>
          <w:color w:val="002060"/>
          <w:sz w:val="22"/>
          <w:szCs w:val="22"/>
        </w:rPr>
        <w:t xml:space="preserve"> </w:t>
      </w:r>
      <w:r w:rsidRPr="00AC6DD7">
        <w:rPr>
          <w:rFonts w:cstheme="minorHAnsi"/>
          <w:sz w:val="22"/>
          <w:szCs w:val="22"/>
        </w:rPr>
        <w:t xml:space="preserve">and the completed application package will be submitted to the District </w:t>
      </w:r>
      <w:proofErr w:type="spellStart"/>
      <w:r w:rsidRPr="00AC6DD7">
        <w:rPr>
          <w:rFonts w:cstheme="minorHAnsi"/>
          <w:sz w:val="22"/>
          <w:szCs w:val="22"/>
        </w:rPr>
        <w:t>Agritex</w:t>
      </w:r>
      <w:proofErr w:type="spellEnd"/>
      <w:r w:rsidRPr="00AC6DD7">
        <w:rPr>
          <w:rFonts w:cstheme="minorHAnsi"/>
          <w:sz w:val="22"/>
          <w:szCs w:val="22"/>
        </w:rPr>
        <w:t xml:space="preserve"> Offices by the </w:t>
      </w:r>
      <w:r w:rsidR="00605774">
        <w:rPr>
          <w:rFonts w:cstheme="minorHAnsi"/>
          <w:b/>
          <w:bCs/>
          <w:color w:val="C00000"/>
          <w:sz w:val="22"/>
          <w:szCs w:val="22"/>
        </w:rPr>
        <w:t>22</w:t>
      </w:r>
      <w:r w:rsidR="00605774" w:rsidRPr="00605774">
        <w:rPr>
          <w:rFonts w:cstheme="minorHAnsi"/>
          <w:b/>
          <w:bCs/>
          <w:color w:val="C00000"/>
          <w:sz w:val="22"/>
          <w:szCs w:val="22"/>
          <w:vertAlign w:val="superscript"/>
        </w:rPr>
        <w:t>nd</w:t>
      </w:r>
      <w:r w:rsidR="00605774">
        <w:rPr>
          <w:rFonts w:cstheme="minorHAnsi"/>
          <w:b/>
          <w:bCs/>
          <w:color w:val="C00000"/>
          <w:sz w:val="22"/>
          <w:szCs w:val="22"/>
        </w:rPr>
        <w:t xml:space="preserve"> of October 2025</w:t>
      </w:r>
      <w:r w:rsidRPr="00AC6DD7">
        <w:rPr>
          <w:rFonts w:cstheme="minorHAnsi"/>
          <w:b/>
          <w:bCs/>
          <w:color w:val="C00000"/>
          <w:sz w:val="22"/>
          <w:szCs w:val="22"/>
        </w:rPr>
        <w:t>. Th</w:t>
      </w:r>
      <w:r w:rsidR="00605774">
        <w:rPr>
          <w:rFonts w:cstheme="minorHAnsi"/>
          <w:b/>
          <w:bCs/>
          <w:color w:val="C00000"/>
          <w:sz w:val="22"/>
          <w:szCs w:val="22"/>
        </w:rPr>
        <w:t>is</w:t>
      </w:r>
      <w:r w:rsidRPr="00AC6DD7">
        <w:rPr>
          <w:rFonts w:cstheme="minorHAnsi"/>
          <w:b/>
          <w:bCs/>
          <w:color w:val="C00000"/>
          <w:sz w:val="22"/>
          <w:szCs w:val="22"/>
        </w:rPr>
        <w:t xml:space="preserve"> is a targeted call for specific Female and Youth owned </w:t>
      </w:r>
      <w:proofErr w:type="spellStart"/>
      <w:r w:rsidRPr="00AC6DD7">
        <w:rPr>
          <w:rFonts w:cstheme="minorHAnsi"/>
          <w:b/>
          <w:bCs/>
          <w:color w:val="C00000"/>
          <w:sz w:val="22"/>
          <w:szCs w:val="22"/>
        </w:rPr>
        <w:t>MSEs</w:t>
      </w:r>
      <w:r w:rsidRPr="00AC6DD7">
        <w:rPr>
          <w:rFonts w:cstheme="minorHAnsi"/>
          <w:color w:val="C00000"/>
          <w:sz w:val="22"/>
          <w:szCs w:val="22"/>
        </w:rPr>
        <w:t>.</w:t>
      </w:r>
      <w:proofErr w:type="spellEnd"/>
      <w:r w:rsidRPr="00AC6DD7">
        <w:rPr>
          <w:rFonts w:cstheme="minorHAnsi"/>
          <w:sz w:val="22"/>
          <w:szCs w:val="22"/>
        </w:rPr>
        <w:t xml:space="preserve"> Interested MSEs from the stated districts will be supported by the </w:t>
      </w:r>
      <w:r w:rsidR="00605774">
        <w:rPr>
          <w:rFonts w:cstheme="minorHAnsi"/>
          <w:sz w:val="22"/>
          <w:szCs w:val="22"/>
        </w:rPr>
        <w:t xml:space="preserve">SACP District </w:t>
      </w:r>
      <w:r w:rsidR="00605774" w:rsidRPr="00AC6DD7">
        <w:rPr>
          <w:rFonts w:cstheme="minorHAnsi"/>
          <w:sz w:val="22"/>
          <w:szCs w:val="22"/>
        </w:rPr>
        <w:t>Officers</w:t>
      </w:r>
      <w:r w:rsidRPr="00AC6DD7">
        <w:rPr>
          <w:rFonts w:cstheme="minorHAnsi"/>
          <w:sz w:val="22"/>
          <w:szCs w:val="22"/>
        </w:rPr>
        <w:t xml:space="preserve"> to complete the application forms. Only </w:t>
      </w:r>
      <w:r w:rsidR="00605774">
        <w:rPr>
          <w:rFonts w:cstheme="minorHAnsi"/>
          <w:sz w:val="22"/>
          <w:szCs w:val="22"/>
        </w:rPr>
        <w:t xml:space="preserve">districts </w:t>
      </w:r>
      <w:r w:rsidR="00605774" w:rsidRPr="00AC6DD7">
        <w:rPr>
          <w:rFonts w:cstheme="minorHAnsi"/>
          <w:sz w:val="22"/>
          <w:szCs w:val="22"/>
        </w:rPr>
        <w:t>where</w:t>
      </w:r>
      <w:r w:rsidRPr="00AC6DD7">
        <w:rPr>
          <w:rFonts w:cstheme="minorHAnsi"/>
          <w:sz w:val="22"/>
          <w:szCs w:val="22"/>
        </w:rPr>
        <w:t xml:space="preserve"> SACP has </w:t>
      </w:r>
      <w:r w:rsidR="00605774">
        <w:rPr>
          <w:rFonts w:cstheme="minorHAnsi"/>
          <w:sz w:val="22"/>
          <w:szCs w:val="22"/>
        </w:rPr>
        <w:t xml:space="preserve">geographical coverage </w:t>
      </w:r>
      <w:r w:rsidR="00605774" w:rsidRPr="00AC6DD7">
        <w:rPr>
          <w:rFonts w:cstheme="minorHAnsi"/>
          <w:sz w:val="22"/>
          <w:szCs w:val="22"/>
        </w:rPr>
        <w:t>are</w:t>
      </w:r>
      <w:r w:rsidRPr="00AC6DD7">
        <w:rPr>
          <w:rFonts w:cstheme="minorHAnsi"/>
          <w:sz w:val="22"/>
          <w:szCs w:val="22"/>
        </w:rPr>
        <w:t xml:space="preserve"> eligible to submit applications. </w:t>
      </w:r>
    </w:p>
    <w:p w14:paraId="444B4C8A" w14:textId="77777777" w:rsidR="00AC6DD7" w:rsidRPr="00AC6DD7" w:rsidRDefault="00AC6DD7" w:rsidP="00AC6DD7">
      <w:pPr>
        <w:spacing w:line="259" w:lineRule="auto"/>
        <w:jc w:val="both"/>
        <w:rPr>
          <w:rFonts w:cstheme="minorHAnsi"/>
          <w:sz w:val="22"/>
          <w:szCs w:val="22"/>
        </w:rPr>
      </w:pPr>
      <w:r w:rsidRPr="00AC6DD7">
        <w:rPr>
          <w:rFonts w:cstheme="minorHAnsi"/>
          <w:sz w:val="22"/>
          <w:szCs w:val="22"/>
        </w:rPr>
        <w:t>Further details on the EOI and the SACP can be obtained from the following SACP Provincial and national Offices;</w:t>
      </w:r>
    </w:p>
    <w:tbl>
      <w:tblPr>
        <w:tblStyle w:val="TableGrid"/>
        <w:tblW w:w="9355" w:type="dxa"/>
        <w:tblInd w:w="-5" w:type="dxa"/>
        <w:tblLook w:val="04A0" w:firstRow="1" w:lastRow="0" w:firstColumn="1" w:lastColumn="0" w:noHBand="0" w:noVBand="1"/>
      </w:tblPr>
      <w:tblGrid>
        <w:gridCol w:w="2250"/>
        <w:gridCol w:w="2065"/>
        <w:gridCol w:w="2160"/>
        <w:gridCol w:w="2880"/>
      </w:tblGrid>
      <w:tr w:rsidR="00AC6DD7" w:rsidRPr="00AC6DD7" w14:paraId="74B26159" w14:textId="77777777" w:rsidTr="00A13AEC">
        <w:tc>
          <w:tcPr>
            <w:tcW w:w="2250" w:type="dxa"/>
          </w:tcPr>
          <w:p w14:paraId="17C4160A" w14:textId="77777777" w:rsidR="00AC6DD7" w:rsidRPr="00AC6DD7" w:rsidRDefault="00AC6DD7" w:rsidP="00AC6DD7">
            <w:pPr>
              <w:rPr>
                <w:rFonts w:cstheme="minorHAnsi"/>
                <w:b/>
                <w:bCs/>
              </w:rPr>
            </w:pPr>
            <w:r w:rsidRPr="00AC6DD7">
              <w:rPr>
                <w:rFonts w:cstheme="minorHAnsi"/>
                <w:b/>
                <w:bCs/>
              </w:rPr>
              <w:t xml:space="preserve">Province </w:t>
            </w:r>
          </w:p>
        </w:tc>
        <w:tc>
          <w:tcPr>
            <w:tcW w:w="2065" w:type="dxa"/>
          </w:tcPr>
          <w:p w14:paraId="588E312F" w14:textId="77777777" w:rsidR="00AC6DD7" w:rsidRPr="00AC6DD7" w:rsidRDefault="00AC6DD7" w:rsidP="00AC6DD7">
            <w:pPr>
              <w:contextualSpacing/>
              <w:rPr>
                <w:rFonts w:cstheme="minorHAnsi"/>
                <w:b/>
                <w:bCs/>
              </w:rPr>
            </w:pPr>
            <w:r w:rsidRPr="00AC6DD7">
              <w:rPr>
                <w:rFonts w:cstheme="minorHAnsi"/>
                <w:b/>
                <w:bCs/>
              </w:rPr>
              <w:t>Contact Person</w:t>
            </w:r>
          </w:p>
        </w:tc>
        <w:tc>
          <w:tcPr>
            <w:tcW w:w="2160" w:type="dxa"/>
          </w:tcPr>
          <w:p w14:paraId="6201B0B6" w14:textId="77777777" w:rsidR="00AC6DD7" w:rsidRPr="00AC6DD7" w:rsidRDefault="00AC6DD7" w:rsidP="00AC6DD7">
            <w:pPr>
              <w:contextualSpacing/>
              <w:rPr>
                <w:rFonts w:cstheme="minorHAnsi"/>
                <w:b/>
                <w:bCs/>
              </w:rPr>
            </w:pPr>
            <w:r w:rsidRPr="00AC6DD7">
              <w:rPr>
                <w:rFonts w:cstheme="minorHAnsi"/>
                <w:b/>
                <w:bCs/>
              </w:rPr>
              <w:t xml:space="preserve">Phone Number </w:t>
            </w:r>
          </w:p>
        </w:tc>
        <w:tc>
          <w:tcPr>
            <w:tcW w:w="2880" w:type="dxa"/>
          </w:tcPr>
          <w:p w14:paraId="75E531BF" w14:textId="77777777" w:rsidR="00AC6DD7" w:rsidRPr="00AC6DD7" w:rsidRDefault="00AC6DD7" w:rsidP="00AC6DD7">
            <w:pPr>
              <w:contextualSpacing/>
              <w:rPr>
                <w:rFonts w:cstheme="minorHAnsi"/>
                <w:b/>
                <w:bCs/>
              </w:rPr>
            </w:pPr>
            <w:r w:rsidRPr="00AC6DD7">
              <w:rPr>
                <w:rFonts w:cstheme="minorHAnsi"/>
                <w:b/>
                <w:bCs/>
              </w:rPr>
              <w:t xml:space="preserve">Email Address </w:t>
            </w:r>
          </w:p>
        </w:tc>
      </w:tr>
      <w:tr w:rsidR="00AC6DD7" w:rsidRPr="00AC6DD7" w14:paraId="2033BE4C" w14:textId="77777777" w:rsidTr="00A13AEC">
        <w:tc>
          <w:tcPr>
            <w:tcW w:w="2250" w:type="dxa"/>
          </w:tcPr>
          <w:p w14:paraId="7A4D81FF" w14:textId="77777777" w:rsidR="00AC6DD7" w:rsidRPr="00AC6DD7" w:rsidRDefault="00AC6DD7" w:rsidP="00AC6DD7">
            <w:pPr>
              <w:contextualSpacing/>
              <w:rPr>
                <w:rFonts w:cstheme="minorHAnsi"/>
              </w:rPr>
            </w:pPr>
            <w:r w:rsidRPr="00AC6DD7">
              <w:rPr>
                <w:rFonts w:cstheme="minorHAnsi"/>
              </w:rPr>
              <w:t>Mashonaland East-</w:t>
            </w:r>
          </w:p>
        </w:tc>
        <w:tc>
          <w:tcPr>
            <w:tcW w:w="2065" w:type="dxa"/>
          </w:tcPr>
          <w:p w14:paraId="0A811EC8" w14:textId="77777777" w:rsidR="00AC6DD7" w:rsidRPr="00AC6DD7" w:rsidRDefault="00AC6DD7" w:rsidP="00AC6DD7">
            <w:pPr>
              <w:contextualSpacing/>
              <w:rPr>
                <w:rFonts w:cstheme="minorHAnsi"/>
              </w:rPr>
            </w:pPr>
            <w:r w:rsidRPr="00AC6DD7">
              <w:rPr>
                <w:rFonts w:cstheme="minorHAnsi"/>
              </w:rPr>
              <w:t>Oliver Masimba</w:t>
            </w:r>
          </w:p>
        </w:tc>
        <w:tc>
          <w:tcPr>
            <w:tcW w:w="2160" w:type="dxa"/>
          </w:tcPr>
          <w:p w14:paraId="16869DF9" w14:textId="77777777" w:rsidR="00AC6DD7" w:rsidRPr="00AC6DD7" w:rsidRDefault="00AC6DD7" w:rsidP="00AC6DD7">
            <w:pPr>
              <w:contextualSpacing/>
              <w:rPr>
                <w:rFonts w:cstheme="minorHAnsi"/>
              </w:rPr>
            </w:pPr>
            <w:r w:rsidRPr="00AC6DD7">
              <w:rPr>
                <w:rFonts w:cstheme="minorHAnsi"/>
              </w:rPr>
              <w:t>0772927789</w:t>
            </w:r>
          </w:p>
        </w:tc>
        <w:tc>
          <w:tcPr>
            <w:tcW w:w="2880" w:type="dxa"/>
          </w:tcPr>
          <w:p w14:paraId="45671F97" w14:textId="77777777" w:rsidR="00AC6DD7" w:rsidRPr="00AC6DD7" w:rsidRDefault="00AC6DD7" w:rsidP="00AC6DD7">
            <w:pPr>
              <w:contextualSpacing/>
              <w:rPr>
                <w:rFonts w:cstheme="minorHAnsi"/>
              </w:rPr>
            </w:pPr>
            <w:r w:rsidRPr="00AC6DD7">
              <w:rPr>
                <w:rFonts w:cstheme="minorHAnsi"/>
              </w:rPr>
              <w:t>Omasimba7@gmail.com</w:t>
            </w:r>
          </w:p>
        </w:tc>
      </w:tr>
      <w:tr w:rsidR="00AC6DD7" w:rsidRPr="00AC6DD7" w14:paraId="7F05CBEF" w14:textId="77777777" w:rsidTr="00A13AEC">
        <w:tc>
          <w:tcPr>
            <w:tcW w:w="2250" w:type="dxa"/>
          </w:tcPr>
          <w:p w14:paraId="7C18264C" w14:textId="77777777" w:rsidR="00AC6DD7" w:rsidRPr="00AC6DD7" w:rsidRDefault="00AC6DD7" w:rsidP="00AC6DD7">
            <w:pPr>
              <w:rPr>
                <w:rFonts w:cstheme="minorHAnsi"/>
              </w:rPr>
            </w:pPr>
            <w:r w:rsidRPr="00AC6DD7">
              <w:rPr>
                <w:rFonts w:cstheme="minorHAnsi"/>
              </w:rPr>
              <w:t xml:space="preserve">Mashonaland Central </w:t>
            </w:r>
          </w:p>
        </w:tc>
        <w:tc>
          <w:tcPr>
            <w:tcW w:w="2065" w:type="dxa"/>
          </w:tcPr>
          <w:p w14:paraId="458236C2" w14:textId="77777777" w:rsidR="00AC6DD7" w:rsidRPr="00AC6DD7" w:rsidRDefault="00AC6DD7" w:rsidP="00AC6DD7">
            <w:pPr>
              <w:contextualSpacing/>
              <w:rPr>
                <w:rFonts w:cstheme="minorHAnsi"/>
              </w:rPr>
            </w:pPr>
            <w:r w:rsidRPr="00AC6DD7">
              <w:rPr>
                <w:rFonts w:cstheme="minorHAnsi"/>
              </w:rPr>
              <w:t>Vimbai Mandebvu</w:t>
            </w:r>
          </w:p>
        </w:tc>
        <w:tc>
          <w:tcPr>
            <w:tcW w:w="2160" w:type="dxa"/>
          </w:tcPr>
          <w:p w14:paraId="2F7B81C6" w14:textId="77777777" w:rsidR="00AC6DD7" w:rsidRPr="00AC6DD7" w:rsidRDefault="00AC6DD7" w:rsidP="00AC6DD7">
            <w:pPr>
              <w:contextualSpacing/>
              <w:rPr>
                <w:rFonts w:cstheme="minorHAnsi"/>
              </w:rPr>
            </w:pPr>
            <w:r w:rsidRPr="00AC6DD7">
              <w:rPr>
                <w:rFonts w:cstheme="minorHAnsi"/>
              </w:rPr>
              <w:t>0772929344</w:t>
            </w:r>
          </w:p>
        </w:tc>
        <w:tc>
          <w:tcPr>
            <w:tcW w:w="2880" w:type="dxa"/>
          </w:tcPr>
          <w:p w14:paraId="302E65D8" w14:textId="77777777" w:rsidR="00AC6DD7" w:rsidRPr="00AC6DD7" w:rsidRDefault="00AC6DD7" w:rsidP="00AC6DD7">
            <w:pPr>
              <w:contextualSpacing/>
              <w:rPr>
                <w:rFonts w:cstheme="minorHAnsi"/>
              </w:rPr>
            </w:pPr>
            <w:r w:rsidRPr="00AC6DD7">
              <w:rPr>
                <w:rFonts w:cstheme="minorHAnsi"/>
              </w:rPr>
              <w:t>mandebvuvj@gmail.com</w:t>
            </w:r>
          </w:p>
        </w:tc>
      </w:tr>
      <w:tr w:rsidR="00AC6DD7" w:rsidRPr="00AC6DD7" w14:paraId="19DF243A" w14:textId="77777777" w:rsidTr="00A13AEC">
        <w:tc>
          <w:tcPr>
            <w:tcW w:w="2250" w:type="dxa"/>
          </w:tcPr>
          <w:p w14:paraId="1C6D8012" w14:textId="77777777" w:rsidR="00AC6DD7" w:rsidRPr="00AC6DD7" w:rsidRDefault="00AC6DD7" w:rsidP="00AC6DD7">
            <w:pPr>
              <w:contextualSpacing/>
              <w:rPr>
                <w:rFonts w:cstheme="minorHAnsi"/>
              </w:rPr>
            </w:pPr>
            <w:r w:rsidRPr="00AC6DD7">
              <w:rPr>
                <w:rFonts w:cstheme="minorHAnsi"/>
              </w:rPr>
              <w:t>Mashonaland West</w:t>
            </w:r>
          </w:p>
        </w:tc>
        <w:tc>
          <w:tcPr>
            <w:tcW w:w="2065" w:type="dxa"/>
          </w:tcPr>
          <w:p w14:paraId="2FD6E9EA" w14:textId="77777777" w:rsidR="00AC6DD7" w:rsidRPr="00AC6DD7" w:rsidRDefault="00AC6DD7" w:rsidP="00AC6DD7">
            <w:pPr>
              <w:contextualSpacing/>
              <w:rPr>
                <w:rFonts w:cstheme="minorHAnsi"/>
              </w:rPr>
            </w:pPr>
            <w:proofErr w:type="spellStart"/>
            <w:r w:rsidRPr="00AC6DD7">
              <w:rPr>
                <w:rFonts w:cstheme="minorHAnsi"/>
              </w:rPr>
              <w:t>Rudo</w:t>
            </w:r>
            <w:proofErr w:type="spellEnd"/>
            <w:r w:rsidRPr="00AC6DD7">
              <w:rPr>
                <w:rFonts w:cstheme="minorHAnsi"/>
              </w:rPr>
              <w:t xml:space="preserve"> </w:t>
            </w:r>
            <w:proofErr w:type="spellStart"/>
            <w:r w:rsidRPr="00AC6DD7">
              <w:rPr>
                <w:rFonts w:cstheme="minorHAnsi"/>
              </w:rPr>
              <w:t>Mbabvu</w:t>
            </w:r>
            <w:proofErr w:type="spellEnd"/>
          </w:p>
        </w:tc>
        <w:tc>
          <w:tcPr>
            <w:tcW w:w="2160" w:type="dxa"/>
          </w:tcPr>
          <w:p w14:paraId="62D87266" w14:textId="77777777" w:rsidR="00AC6DD7" w:rsidRPr="00AC6DD7" w:rsidRDefault="00AC6DD7" w:rsidP="00AC6DD7">
            <w:pPr>
              <w:contextualSpacing/>
              <w:rPr>
                <w:rFonts w:cstheme="minorHAnsi"/>
              </w:rPr>
            </w:pPr>
            <w:r w:rsidRPr="00AC6DD7">
              <w:rPr>
                <w:rFonts w:cstheme="minorHAnsi"/>
              </w:rPr>
              <w:t>0719550937</w:t>
            </w:r>
          </w:p>
        </w:tc>
        <w:tc>
          <w:tcPr>
            <w:tcW w:w="2880" w:type="dxa"/>
          </w:tcPr>
          <w:p w14:paraId="24A99C55" w14:textId="77777777" w:rsidR="00AC6DD7" w:rsidRPr="00AC6DD7" w:rsidRDefault="00AC6DD7" w:rsidP="00AC6DD7">
            <w:pPr>
              <w:contextualSpacing/>
              <w:rPr>
                <w:rFonts w:cstheme="minorHAnsi"/>
              </w:rPr>
            </w:pPr>
            <w:r w:rsidRPr="00AC6DD7">
              <w:rPr>
                <w:rFonts w:cstheme="minorHAnsi"/>
              </w:rPr>
              <w:t>mbabvuru@gmail.com</w:t>
            </w:r>
          </w:p>
        </w:tc>
      </w:tr>
      <w:tr w:rsidR="00AC6DD7" w:rsidRPr="00AC6DD7" w14:paraId="3C877A6D" w14:textId="77777777" w:rsidTr="00A13AEC">
        <w:tc>
          <w:tcPr>
            <w:tcW w:w="2250" w:type="dxa"/>
          </w:tcPr>
          <w:p w14:paraId="207D7327" w14:textId="77777777" w:rsidR="00AC6DD7" w:rsidRPr="00AC6DD7" w:rsidRDefault="00AC6DD7" w:rsidP="00AC6DD7">
            <w:pPr>
              <w:rPr>
                <w:rFonts w:cstheme="minorHAnsi"/>
              </w:rPr>
            </w:pPr>
            <w:r w:rsidRPr="00AC6DD7">
              <w:rPr>
                <w:rFonts w:cstheme="minorHAnsi"/>
              </w:rPr>
              <w:t>Midlands -Kwekwe</w:t>
            </w:r>
          </w:p>
        </w:tc>
        <w:tc>
          <w:tcPr>
            <w:tcW w:w="2065" w:type="dxa"/>
          </w:tcPr>
          <w:p w14:paraId="07B76DD9" w14:textId="77777777" w:rsidR="00AC6DD7" w:rsidRPr="00AC6DD7" w:rsidRDefault="00AC6DD7" w:rsidP="00AC6DD7">
            <w:pPr>
              <w:contextualSpacing/>
              <w:rPr>
                <w:rFonts w:cstheme="minorHAnsi"/>
              </w:rPr>
            </w:pPr>
            <w:proofErr w:type="spellStart"/>
            <w:r w:rsidRPr="00AC6DD7">
              <w:rPr>
                <w:rFonts w:cstheme="minorHAnsi"/>
              </w:rPr>
              <w:t>Virimai</w:t>
            </w:r>
            <w:proofErr w:type="spellEnd"/>
            <w:r w:rsidRPr="00AC6DD7">
              <w:rPr>
                <w:rFonts w:cstheme="minorHAnsi"/>
              </w:rPr>
              <w:t xml:space="preserve"> </w:t>
            </w:r>
            <w:proofErr w:type="spellStart"/>
            <w:r w:rsidRPr="00AC6DD7">
              <w:rPr>
                <w:rFonts w:cstheme="minorHAnsi"/>
              </w:rPr>
              <w:t>Madzivire</w:t>
            </w:r>
            <w:proofErr w:type="spellEnd"/>
          </w:p>
        </w:tc>
        <w:tc>
          <w:tcPr>
            <w:tcW w:w="2160" w:type="dxa"/>
          </w:tcPr>
          <w:p w14:paraId="22FDC6AC" w14:textId="77777777" w:rsidR="00AC6DD7" w:rsidRPr="00AC6DD7" w:rsidRDefault="00AC6DD7" w:rsidP="00AC6DD7">
            <w:pPr>
              <w:contextualSpacing/>
              <w:rPr>
                <w:rFonts w:cstheme="minorHAnsi"/>
              </w:rPr>
            </w:pPr>
            <w:r w:rsidRPr="00AC6DD7">
              <w:rPr>
                <w:rFonts w:cstheme="minorHAnsi"/>
              </w:rPr>
              <w:t>0776468541</w:t>
            </w:r>
          </w:p>
        </w:tc>
        <w:tc>
          <w:tcPr>
            <w:tcW w:w="2880" w:type="dxa"/>
          </w:tcPr>
          <w:p w14:paraId="7CBB67BB" w14:textId="77777777" w:rsidR="00AC6DD7" w:rsidRPr="00AC6DD7" w:rsidRDefault="00AC6DD7" w:rsidP="00AC6DD7">
            <w:pPr>
              <w:contextualSpacing/>
              <w:rPr>
                <w:rFonts w:cstheme="minorHAnsi"/>
              </w:rPr>
            </w:pPr>
            <w:r w:rsidRPr="00AC6DD7">
              <w:rPr>
                <w:rFonts w:cstheme="minorHAnsi"/>
              </w:rPr>
              <w:t>virims81@gmail.com</w:t>
            </w:r>
          </w:p>
        </w:tc>
      </w:tr>
      <w:tr w:rsidR="00AC6DD7" w:rsidRPr="00AC6DD7" w14:paraId="3EC8A62D" w14:textId="77777777" w:rsidTr="00A13AEC">
        <w:tc>
          <w:tcPr>
            <w:tcW w:w="2250" w:type="dxa"/>
          </w:tcPr>
          <w:p w14:paraId="34708D6D" w14:textId="77777777" w:rsidR="00AC6DD7" w:rsidRPr="00AC6DD7" w:rsidRDefault="00AC6DD7" w:rsidP="00AC6DD7">
            <w:pPr>
              <w:contextualSpacing/>
              <w:rPr>
                <w:rFonts w:cstheme="minorHAnsi"/>
              </w:rPr>
            </w:pPr>
            <w:r w:rsidRPr="00AC6DD7">
              <w:rPr>
                <w:rFonts w:cstheme="minorHAnsi"/>
              </w:rPr>
              <w:t>Midlands-</w:t>
            </w:r>
            <w:proofErr w:type="spellStart"/>
            <w:r w:rsidRPr="00AC6DD7">
              <w:rPr>
                <w:rFonts w:cstheme="minorHAnsi"/>
              </w:rPr>
              <w:t>Chirumanzu</w:t>
            </w:r>
            <w:proofErr w:type="spellEnd"/>
          </w:p>
        </w:tc>
        <w:tc>
          <w:tcPr>
            <w:tcW w:w="2065" w:type="dxa"/>
          </w:tcPr>
          <w:p w14:paraId="5CEE62AA" w14:textId="77777777" w:rsidR="00AC6DD7" w:rsidRPr="00AC6DD7" w:rsidRDefault="00AC6DD7" w:rsidP="00AC6DD7">
            <w:pPr>
              <w:contextualSpacing/>
              <w:rPr>
                <w:rFonts w:cstheme="minorHAnsi"/>
              </w:rPr>
            </w:pPr>
            <w:proofErr w:type="spellStart"/>
            <w:r w:rsidRPr="00AC6DD7">
              <w:rPr>
                <w:rFonts w:cstheme="minorHAnsi"/>
              </w:rPr>
              <w:t>Rudo</w:t>
            </w:r>
            <w:proofErr w:type="spellEnd"/>
            <w:r w:rsidRPr="00AC6DD7">
              <w:rPr>
                <w:rFonts w:cstheme="minorHAnsi"/>
              </w:rPr>
              <w:t xml:space="preserve"> </w:t>
            </w:r>
            <w:proofErr w:type="spellStart"/>
            <w:r w:rsidRPr="00AC6DD7">
              <w:rPr>
                <w:rFonts w:cstheme="minorHAnsi"/>
              </w:rPr>
              <w:t>Mbabvu</w:t>
            </w:r>
            <w:proofErr w:type="spellEnd"/>
          </w:p>
        </w:tc>
        <w:tc>
          <w:tcPr>
            <w:tcW w:w="2160" w:type="dxa"/>
          </w:tcPr>
          <w:p w14:paraId="404C0C51" w14:textId="77777777" w:rsidR="00AC6DD7" w:rsidRPr="00AC6DD7" w:rsidRDefault="00AC6DD7" w:rsidP="00AC6DD7">
            <w:pPr>
              <w:contextualSpacing/>
              <w:rPr>
                <w:rFonts w:cstheme="minorHAnsi"/>
              </w:rPr>
            </w:pPr>
            <w:r w:rsidRPr="00AC6DD7">
              <w:rPr>
                <w:rFonts w:cstheme="minorHAnsi"/>
              </w:rPr>
              <w:t>0719550937</w:t>
            </w:r>
          </w:p>
        </w:tc>
        <w:tc>
          <w:tcPr>
            <w:tcW w:w="2880" w:type="dxa"/>
          </w:tcPr>
          <w:p w14:paraId="4081633B" w14:textId="77777777" w:rsidR="00AC6DD7" w:rsidRPr="00AC6DD7" w:rsidRDefault="00AC6DD7" w:rsidP="00AC6DD7">
            <w:pPr>
              <w:contextualSpacing/>
              <w:rPr>
                <w:rFonts w:cstheme="minorHAnsi"/>
              </w:rPr>
            </w:pPr>
            <w:r w:rsidRPr="00AC6DD7">
              <w:rPr>
                <w:rFonts w:cstheme="minorHAnsi"/>
              </w:rPr>
              <w:t>mbabvuru@gmail.com</w:t>
            </w:r>
          </w:p>
        </w:tc>
      </w:tr>
      <w:tr w:rsidR="00AC6DD7" w:rsidRPr="00AC6DD7" w14:paraId="1317D482" w14:textId="77777777" w:rsidTr="00A13AEC">
        <w:tc>
          <w:tcPr>
            <w:tcW w:w="2250" w:type="dxa"/>
          </w:tcPr>
          <w:p w14:paraId="329BDAB9" w14:textId="77777777" w:rsidR="00AC6DD7" w:rsidRPr="00AC6DD7" w:rsidRDefault="00AC6DD7" w:rsidP="00AC6DD7">
            <w:pPr>
              <w:contextualSpacing/>
              <w:rPr>
                <w:rFonts w:cstheme="minorHAnsi"/>
              </w:rPr>
            </w:pPr>
            <w:r w:rsidRPr="00AC6DD7">
              <w:rPr>
                <w:rFonts w:cstheme="minorHAnsi"/>
              </w:rPr>
              <w:t>Matabeleland North</w:t>
            </w:r>
          </w:p>
        </w:tc>
        <w:tc>
          <w:tcPr>
            <w:tcW w:w="2065" w:type="dxa"/>
          </w:tcPr>
          <w:p w14:paraId="2022C4E6" w14:textId="77777777" w:rsidR="00AC6DD7" w:rsidRPr="00AC6DD7" w:rsidRDefault="00AC6DD7" w:rsidP="00AC6DD7">
            <w:pPr>
              <w:contextualSpacing/>
              <w:rPr>
                <w:rFonts w:cstheme="minorHAnsi"/>
              </w:rPr>
            </w:pPr>
            <w:proofErr w:type="spellStart"/>
            <w:r w:rsidRPr="00AC6DD7">
              <w:rPr>
                <w:rFonts w:cstheme="minorHAnsi"/>
              </w:rPr>
              <w:t>Virimai</w:t>
            </w:r>
            <w:proofErr w:type="spellEnd"/>
            <w:r w:rsidRPr="00AC6DD7">
              <w:rPr>
                <w:rFonts w:cstheme="minorHAnsi"/>
              </w:rPr>
              <w:t xml:space="preserve"> </w:t>
            </w:r>
            <w:proofErr w:type="spellStart"/>
            <w:r w:rsidRPr="00AC6DD7">
              <w:rPr>
                <w:rFonts w:cstheme="minorHAnsi"/>
              </w:rPr>
              <w:t>Madzivire</w:t>
            </w:r>
            <w:proofErr w:type="spellEnd"/>
          </w:p>
        </w:tc>
        <w:tc>
          <w:tcPr>
            <w:tcW w:w="2160" w:type="dxa"/>
          </w:tcPr>
          <w:p w14:paraId="70E86F4A" w14:textId="77777777" w:rsidR="00AC6DD7" w:rsidRPr="00AC6DD7" w:rsidRDefault="00AC6DD7" w:rsidP="00AC6DD7">
            <w:pPr>
              <w:contextualSpacing/>
              <w:rPr>
                <w:rFonts w:cstheme="minorHAnsi"/>
              </w:rPr>
            </w:pPr>
            <w:r w:rsidRPr="00AC6DD7">
              <w:rPr>
                <w:rFonts w:cstheme="minorHAnsi"/>
              </w:rPr>
              <w:t>0776468541</w:t>
            </w:r>
          </w:p>
        </w:tc>
        <w:tc>
          <w:tcPr>
            <w:tcW w:w="2880" w:type="dxa"/>
          </w:tcPr>
          <w:p w14:paraId="20024B84" w14:textId="77777777" w:rsidR="00AC6DD7" w:rsidRPr="00AC6DD7" w:rsidRDefault="00AC6DD7" w:rsidP="00AC6DD7">
            <w:pPr>
              <w:contextualSpacing/>
              <w:rPr>
                <w:rFonts w:cstheme="minorHAnsi"/>
              </w:rPr>
            </w:pPr>
            <w:r w:rsidRPr="00AC6DD7">
              <w:rPr>
                <w:rFonts w:cstheme="minorHAnsi"/>
              </w:rPr>
              <w:t>virims81@gmail.com</w:t>
            </w:r>
          </w:p>
        </w:tc>
      </w:tr>
      <w:tr w:rsidR="00AC6DD7" w:rsidRPr="00AC6DD7" w14:paraId="3AC599A9" w14:textId="77777777" w:rsidTr="00A13AEC">
        <w:tc>
          <w:tcPr>
            <w:tcW w:w="2250" w:type="dxa"/>
          </w:tcPr>
          <w:p w14:paraId="144032A1" w14:textId="77777777" w:rsidR="00AC6DD7" w:rsidRPr="00AC6DD7" w:rsidRDefault="00AC6DD7" w:rsidP="00AC6DD7">
            <w:pPr>
              <w:contextualSpacing/>
              <w:rPr>
                <w:rFonts w:cstheme="minorHAnsi"/>
              </w:rPr>
            </w:pPr>
            <w:r w:rsidRPr="00AC6DD7">
              <w:rPr>
                <w:rFonts w:cstheme="minorHAnsi"/>
              </w:rPr>
              <w:t xml:space="preserve">Harare PMU </w:t>
            </w:r>
          </w:p>
        </w:tc>
        <w:tc>
          <w:tcPr>
            <w:tcW w:w="2065" w:type="dxa"/>
          </w:tcPr>
          <w:p w14:paraId="0BB0D651" w14:textId="77777777" w:rsidR="00AC6DD7" w:rsidRPr="00AC6DD7" w:rsidRDefault="00AC6DD7" w:rsidP="00AC6DD7">
            <w:pPr>
              <w:contextualSpacing/>
              <w:rPr>
                <w:rFonts w:cstheme="minorHAnsi"/>
                <w:lang w:val="pt-BR"/>
              </w:rPr>
            </w:pPr>
            <w:r w:rsidRPr="00AC6DD7">
              <w:rPr>
                <w:rFonts w:cstheme="minorHAnsi"/>
                <w:lang w:val="pt-BR"/>
              </w:rPr>
              <w:t>Alex Nyakatsapa</w:t>
            </w:r>
          </w:p>
          <w:p w14:paraId="1A1A88EA" w14:textId="77777777" w:rsidR="00AC6DD7" w:rsidRPr="00AC6DD7" w:rsidRDefault="00AC6DD7" w:rsidP="00AC6DD7">
            <w:pPr>
              <w:contextualSpacing/>
              <w:rPr>
                <w:rFonts w:cstheme="minorHAnsi"/>
                <w:lang w:val="pt-BR"/>
              </w:rPr>
            </w:pPr>
            <w:r w:rsidRPr="00AC6DD7">
              <w:rPr>
                <w:rFonts w:cstheme="minorHAnsi"/>
                <w:lang w:val="pt-BR"/>
              </w:rPr>
              <w:t>Dydmus Manyara</w:t>
            </w:r>
          </w:p>
        </w:tc>
        <w:tc>
          <w:tcPr>
            <w:tcW w:w="2160" w:type="dxa"/>
          </w:tcPr>
          <w:p w14:paraId="23F8D2BE" w14:textId="77777777" w:rsidR="00AC6DD7" w:rsidRPr="00AC6DD7" w:rsidRDefault="00AC6DD7" w:rsidP="00AC6DD7">
            <w:pPr>
              <w:contextualSpacing/>
              <w:rPr>
                <w:rFonts w:cstheme="minorHAnsi"/>
              </w:rPr>
            </w:pPr>
            <w:r w:rsidRPr="00AC6DD7">
              <w:rPr>
                <w:rFonts w:cstheme="minorHAnsi"/>
              </w:rPr>
              <w:t>0778120817</w:t>
            </w:r>
          </w:p>
          <w:p w14:paraId="1BB97BAC" w14:textId="77777777" w:rsidR="00AC6DD7" w:rsidRPr="00AC6DD7" w:rsidRDefault="00AC6DD7" w:rsidP="00AC6DD7">
            <w:pPr>
              <w:contextualSpacing/>
              <w:rPr>
                <w:rFonts w:cstheme="minorHAnsi"/>
              </w:rPr>
            </w:pPr>
            <w:r w:rsidRPr="00AC6DD7">
              <w:rPr>
                <w:rFonts w:cstheme="minorHAnsi"/>
              </w:rPr>
              <w:t>0712357232</w:t>
            </w:r>
          </w:p>
        </w:tc>
        <w:tc>
          <w:tcPr>
            <w:tcW w:w="2880" w:type="dxa"/>
          </w:tcPr>
          <w:p w14:paraId="2969A1D5" w14:textId="77777777" w:rsidR="00AC6DD7" w:rsidRPr="00AC6DD7" w:rsidRDefault="00AC6DD7" w:rsidP="00AC6DD7">
            <w:pPr>
              <w:contextualSpacing/>
              <w:rPr>
                <w:rFonts w:cstheme="minorHAnsi"/>
              </w:rPr>
            </w:pPr>
            <w:r w:rsidRPr="00AC6DD7">
              <w:rPr>
                <w:rFonts w:cstheme="minorHAnsi"/>
              </w:rPr>
              <w:t>alexnyakatsapa@gmail.com</w:t>
            </w:r>
          </w:p>
          <w:p w14:paraId="54722A17" w14:textId="77777777" w:rsidR="00AC6DD7" w:rsidRPr="00AC6DD7" w:rsidRDefault="00AC6DD7" w:rsidP="00AC6DD7">
            <w:pPr>
              <w:contextualSpacing/>
              <w:rPr>
                <w:rFonts w:cstheme="minorHAnsi"/>
              </w:rPr>
            </w:pPr>
            <w:r w:rsidRPr="00AC6DD7">
              <w:rPr>
                <w:rFonts w:cstheme="minorHAnsi"/>
              </w:rPr>
              <w:t>manyarad@gmail.com</w:t>
            </w:r>
          </w:p>
        </w:tc>
      </w:tr>
    </w:tbl>
    <w:p w14:paraId="49A4B20C" w14:textId="77777777" w:rsidR="00AC6DD7" w:rsidRPr="00AC6DD7" w:rsidRDefault="00AC6DD7" w:rsidP="00AC6DD7">
      <w:pPr>
        <w:spacing w:line="259" w:lineRule="auto"/>
        <w:jc w:val="both"/>
        <w:rPr>
          <w:rFonts w:cstheme="minorHAnsi"/>
          <w:sz w:val="22"/>
          <w:szCs w:val="22"/>
        </w:rPr>
      </w:pPr>
    </w:p>
    <w:p w14:paraId="4E4F6567" w14:textId="77777777" w:rsidR="00AC6DD7" w:rsidRPr="00AC6DD7" w:rsidRDefault="00AC6DD7" w:rsidP="00AC6DD7">
      <w:pPr>
        <w:spacing w:line="259" w:lineRule="auto"/>
        <w:jc w:val="both"/>
        <w:rPr>
          <w:rFonts w:cstheme="minorHAnsi"/>
          <w:color w:val="C00000"/>
          <w:sz w:val="22"/>
          <w:szCs w:val="22"/>
        </w:rPr>
      </w:pPr>
      <w:r w:rsidRPr="00AC6DD7">
        <w:rPr>
          <w:rFonts w:cstheme="minorHAnsi"/>
          <w:b/>
          <w:bCs/>
          <w:color w:val="C00000"/>
          <w:sz w:val="22"/>
          <w:szCs w:val="22"/>
        </w:rPr>
        <w:t>Kindly note that the submission of Registration Forms and Concept Notes does not guarantee access to the available matching grants under the SACP. Submitted Concept Notes will be pre-screened and feedback will be provided to all the applicants. MSEs with approved Concept Notes will be registered to work with SACP and undergo intensive capacity building trainings prior to submitting applications for grants</w:t>
      </w:r>
      <w:r w:rsidRPr="00AC6DD7">
        <w:rPr>
          <w:rFonts w:cstheme="minorHAnsi"/>
          <w:color w:val="C00000"/>
          <w:sz w:val="22"/>
          <w:szCs w:val="22"/>
        </w:rPr>
        <w:t xml:space="preserve">. </w:t>
      </w:r>
    </w:p>
    <w:p w14:paraId="56F20199" w14:textId="77777777" w:rsidR="00AC6DD7" w:rsidRPr="00AC6DD7" w:rsidRDefault="00AC6DD7" w:rsidP="00AC6DD7">
      <w:pPr>
        <w:spacing w:line="259" w:lineRule="auto"/>
        <w:jc w:val="both"/>
        <w:rPr>
          <w:rFonts w:cstheme="minorHAnsi"/>
          <w:sz w:val="22"/>
          <w:szCs w:val="22"/>
        </w:rPr>
      </w:pPr>
      <w:r w:rsidRPr="00AC6DD7">
        <w:rPr>
          <w:rFonts w:cstheme="minorHAnsi"/>
          <w:sz w:val="22"/>
          <w:szCs w:val="22"/>
        </w:rPr>
        <w:t xml:space="preserve"> </w:t>
      </w:r>
    </w:p>
    <w:p w14:paraId="1D343AFA" w14:textId="77777777" w:rsidR="00AC6DD7" w:rsidRPr="00AC6DD7" w:rsidRDefault="00AC6DD7" w:rsidP="00AC6DD7">
      <w:pPr>
        <w:spacing w:line="259" w:lineRule="auto"/>
        <w:rPr>
          <w:sz w:val="22"/>
          <w:szCs w:val="22"/>
        </w:rPr>
      </w:pPr>
    </w:p>
    <w:p w14:paraId="212CE258" w14:textId="77777777" w:rsidR="00BE3411" w:rsidRDefault="00BE3411"/>
    <w:sectPr w:rsidR="00BE34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E696122"/>
    <w:multiLevelType w:val="multilevel"/>
    <w:tmpl w:val="7E6961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DD7"/>
    <w:rsid w:val="0000150F"/>
    <w:rsid w:val="00145973"/>
    <w:rsid w:val="002B7D62"/>
    <w:rsid w:val="004B683E"/>
    <w:rsid w:val="00515ED8"/>
    <w:rsid w:val="00605774"/>
    <w:rsid w:val="00AC6DD7"/>
    <w:rsid w:val="00BD65B7"/>
    <w:rsid w:val="00BE34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4BEF0"/>
  <w15:chartTrackingRefBased/>
  <w15:docId w15:val="{775A2174-5011-43D3-B47C-B74FEA442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C6D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C6D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C6DD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C6DD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C6DD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C6D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6D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6D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6D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6DD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C6DD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C6DD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C6DD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C6DD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C6D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6D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6D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6DD7"/>
    <w:rPr>
      <w:rFonts w:eastAsiaTheme="majorEastAsia" w:cstheme="majorBidi"/>
      <w:color w:val="272727" w:themeColor="text1" w:themeTint="D8"/>
    </w:rPr>
  </w:style>
  <w:style w:type="paragraph" w:styleId="Title">
    <w:name w:val="Title"/>
    <w:basedOn w:val="Normal"/>
    <w:next w:val="Normal"/>
    <w:link w:val="TitleChar"/>
    <w:uiPriority w:val="10"/>
    <w:qFormat/>
    <w:rsid w:val="00AC6D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6D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6D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6D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6DD7"/>
    <w:pPr>
      <w:spacing w:before="160"/>
      <w:jc w:val="center"/>
    </w:pPr>
    <w:rPr>
      <w:i/>
      <w:iCs/>
      <w:color w:val="404040" w:themeColor="text1" w:themeTint="BF"/>
    </w:rPr>
  </w:style>
  <w:style w:type="character" w:customStyle="1" w:styleId="QuoteChar">
    <w:name w:val="Quote Char"/>
    <w:basedOn w:val="DefaultParagraphFont"/>
    <w:link w:val="Quote"/>
    <w:uiPriority w:val="29"/>
    <w:rsid w:val="00AC6DD7"/>
    <w:rPr>
      <w:i/>
      <w:iCs/>
      <w:color w:val="404040" w:themeColor="text1" w:themeTint="BF"/>
    </w:rPr>
  </w:style>
  <w:style w:type="paragraph" w:styleId="ListParagraph">
    <w:name w:val="List Paragraph"/>
    <w:basedOn w:val="Normal"/>
    <w:uiPriority w:val="34"/>
    <w:qFormat/>
    <w:rsid w:val="00AC6DD7"/>
    <w:pPr>
      <w:ind w:left="720"/>
      <w:contextualSpacing/>
    </w:pPr>
  </w:style>
  <w:style w:type="character" w:styleId="IntenseEmphasis">
    <w:name w:val="Intense Emphasis"/>
    <w:basedOn w:val="DefaultParagraphFont"/>
    <w:uiPriority w:val="21"/>
    <w:qFormat/>
    <w:rsid w:val="00AC6DD7"/>
    <w:rPr>
      <w:i/>
      <w:iCs/>
      <w:color w:val="2F5496" w:themeColor="accent1" w:themeShade="BF"/>
    </w:rPr>
  </w:style>
  <w:style w:type="paragraph" w:styleId="IntenseQuote">
    <w:name w:val="Intense Quote"/>
    <w:basedOn w:val="Normal"/>
    <w:next w:val="Normal"/>
    <w:link w:val="IntenseQuoteChar"/>
    <w:uiPriority w:val="30"/>
    <w:qFormat/>
    <w:rsid w:val="00AC6D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C6DD7"/>
    <w:rPr>
      <w:i/>
      <w:iCs/>
      <w:color w:val="2F5496" w:themeColor="accent1" w:themeShade="BF"/>
    </w:rPr>
  </w:style>
  <w:style w:type="character" w:styleId="IntenseReference">
    <w:name w:val="Intense Reference"/>
    <w:basedOn w:val="DefaultParagraphFont"/>
    <w:uiPriority w:val="32"/>
    <w:qFormat/>
    <w:rsid w:val="00AC6DD7"/>
    <w:rPr>
      <w:b/>
      <w:bCs/>
      <w:smallCaps/>
      <w:color w:val="2F5496" w:themeColor="accent1" w:themeShade="BF"/>
      <w:spacing w:val="5"/>
    </w:rPr>
  </w:style>
  <w:style w:type="table" w:styleId="TableGrid">
    <w:name w:val="Table Grid"/>
    <w:basedOn w:val="TableNormal"/>
    <w:uiPriority w:val="59"/>
    <w:rsid w:val="00AC6DD7"/>
    <w:pPr>
      <w:spacing w:after="0" w:line="240" w:lineRule="auto"/>
    </w:pPr>
    <w:rPr>
      <w:kern w:val="0"/>
      <w:sz w:val="20"/>
      <w:szCs w:val="20"/>
      <w:lang w:val="en-ZW" w:eastAsia="en-ZW"/>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354</Words>
  <Characters>2019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Enestia Mudzingiri</dc:creator>
  <cp:keywords/>
  <dc:description/>
  <cp:lastModifiedBy>Hp</cp:lastModifiedBy>
  <cp:revision>2</cp:revision>
  <dcterms:created xsi:type="dcterms:W3CDTF">2025-09-30T10:24:00Z</dcterms:created>
  <dcterms:modified xsi:type="dcterms:W3CDTF">2025-09-30T10:24:00Z</dcterms:modified>
</cp:coreProperties>
</file>